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3" w:rsidRPr="00492D7B" w:rsidRDefault="000D4043" w:rsidP="000D4043">
      <w:pPr>
        <w:jc w:val="center"/>
        <w:rPr>
          <w:b/>
          <w:caps/>
        </w:rPr>
      </w:pPr>
      <w:r w:rsidRPr="00492D7B">
        <w:rPr>
          <w:b/>
          <w:caps/>
        </w:rPr>
        <w:t>извещение о проведен</w:t>
      </w:r>
      <w:proofErr w:type="gramStart"/>
      <w:r w:rsidRPr="00492D7B">
        <w:rPr>
          <w:b/>
          <w:caps/>
        </w:rPr>
        <w:t>ии</w:t>
      </w:r>
      <w:r>
        <w:rPr>
          <w:b/>
          <w:caps/>
        </w:rPr>
        <w:t xml:space="preserve"> </w:t>
      </w:r>
      <w:r w:rsidRPr="00492D7B">
        <w:rPr>
          <w:b/>
          <w:caps/>
        </w:rPr>
        <w:t xml:space="preserve"> ау</w:t>
      </w:r>
      <w:proofErr w:type="gramEnd"/>
      <w:r w:rsidRPr="00492D7B">
        <w:rPr>
          <w:b/>
          <w:caps/>
        </w:rPr>
        <w:t>кциона</w:t>
      </w:r>
    </w:p>
    <w:p w:rsidR="000D4043" w:rsidRDefault="000D4043" w:rsidP="000D4043">
      <w:pPr>
        <w:jc w:val="center"/>
      </w:pPr>
      <w:r w:rsidRPr="00492D7B">
        <w:t xml:space="preserve">на право заключения договоров аренды </w:t>
      </w:r>
      <w:r>
        <w:t>муниципального имущества</w:t>
      </w:r>
    </w:p>
    <w:p w:rsidR="000D4043" w:rsidRDefault="000D4043" w:rsidP="000D4043">
      <w:pPr>
        <w:jc w:val="center"/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8100"/>
      </w:tblGrid>
      <w:tr w:rsidR="000D4043" w:rsidRPr="00D040ED" w:rsidTr="00E1768D">
        <w:trPr>
          <w:cantSplit/>
          <w:trHeight w:val="1635"/>
        </w:trPr>
        <w:tc>
          <w:tcPr>
            <w:tcW w:w="2448" w:type="dxa"/>
            <w:tcBorders>
              <w:bottom w:val="single" w:sz="4" w:space="0" w:color="auto"/>
            </w:tcBorders>
          </w:tcPr>
          <w:p w:rsidR="000D4043" w:rsidRPr="00D040ED" w:rsidRDefault="000D4043" w:rsidP="00E1768D">
            <w:pPr>
              <w:rPr>
                <w:b/>
              </w:rPr>
            </w:pPr>
            <w:r w:rsidRPr="00D040ED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D4043" w:rsidRPr="00576524" w:rsidRDefault="000D4043" w:rsidP="00E1768D">
            <w:pPr>
              <w:jc w:val="both"/>
            </w:pPr>
            <w:r w:rsidRPr="00576524">
              <w:t>Организатор аукциона – Администрация Лоховского  муниципального образования.</w:t>
            </w:r>
          </w:p>
          <w:p w:rsidR="000D4043" w:rsidRPr="00576524" w:rsidRDefault="000D4043" w:rsidP="00E1768D">
            <w:pPr>
              <w:jc w:val="both"/>
            </w:pPr>
            <w:r w:rsidRPr="00576524">
              <w:t>Место нахождения: Иркутская обл., Черемховский район,</w:t>
            </w:r>
            <w:r w:rsidR="0001289F">
              <w:t xml:space="preserve"> </w:t>
            </w:r>
            <w:r w:rsidRPr="00576524">
              <w:t>с.</w:t>
            </w:r>
            <w:r w:rsidR="00931179">
              <w:t xml:space="preserve"> </w:t>
            </w:r>
            <w:proofErr w:type="spellStart"/>
            <w:r w:rsidRPr="00576524">
              <w:t>Лохово</w:t>
            </w:r>
            <w:proofErr w:type="spellEnd"/>
            <w:r w:rsidRPr="00576524">
              <w:t xml:space="preserve"> ул</w:t>
            </w:r>
            <w:proofErr w:type="gramStart"/>
            <w:r w:rsidRPr="00576524">
              <w:t>.С</w:t>
            </w:r>
            <w:proofErr w:type="gramEnd"/>
            <w:r w:rsidRPr="00576524">
              <w:t xml:space="preserve">оветская дом 37 </w:t>
            </w:r>
          </w:p>
          <w:p w:rsidR="000D4043" w:rsidRPr="00576524" w:rsidRDefault="000D4043" w:rsidP="00E1768D">
            <w:pPr>
              <w:jc w:val="both"/>
            </w:pPr>
            <w:r w:rsidRPr="00576524">
              <w:t>Юридический адрес: 665433</w:t>
            </w:r>
            <w:r>
              <w:t xml:space="preserve"> </w:t>
            </w:r>
            <w:r w:rsidRPr="00576524">
              <w:t xml:space="preserve">Иркутская обл., Черемховский </w:t>
            </w:r>
            <w:proofErr w:type="spellStart"/>
            <w:r w:rsidRPr="00576524">
              <w:t>р-он</w:t>
            </w:r>
            <w:proofErr w:type="spellEnd"/>
            <w:r w:rsidRPr="00576524">
              <w:t>, с.</w:t>
            </w:r>
            <w:r w:rsidR="00931179">
              <w:t xml:space="preserve"> </w:t>
            </w:r>
            <w:proofErr w:type="spellStart"/>
            <w:r w:rsidR="00931179">
              <w:t>Лохово</w:t>
            </w:r>
            <w:proofErr w:type="spellEnd"/>
            <w:r w:rsidR="00931179">
              <w:t xml:space="preserve"> ул</w:t>
            </w:r>
            <w:proofErr w:type="gramStart"/>
            <w:r w:rsidR="00931179">
              <w:t>.С</w:t>
            </w:r>
            <w:proofErr w:type="gramEnd"/>
            <w:r w:rsidRPr="00576524">
              <w:t xml:space="preserve">оветская дом 37 </w:t>
            </w:r>
          </w:p>
          <w:p w:rsidR="000D4043" w:rsidRPr="00576524" w:rsidRDefault="000D4043" w:rsidP="00E1768D">
            <w:pPr>
              <w:jc w:val="both"/>
            </w:pPr>
            <w:r w:rsidRPr="00576524">
              <w:t>Н</w:t>
            </w:r>
            <w:r w:rsidR="00931179">
              <w:t xml:space="preserve">омер телефона </w:t>
            </w:r>
            <w:r w:rsidR="007916E1">
              <w:t xml:space="preserve"> 89025112304</w:t>
            </w:r>
          </w:p>
          <w:p w:rsidR="007916E1" w:rsidRPr="00471CA1" w:rsidRDefault="000D4043" w:rsidP="007916E1">
            <w:pPr>
              <w:jc w:val="both"/>
            </w:pPr>
            <w:r w:rsidRPr="00576524">
              <w:t xml:space="preserve">адрес электронной почты: </w:t>
            </w:r>
            <w:r w:rsidR="007916E1" w:rsidRPr="00471CA1">
              <w:rPr>
                <w:lang w:val="en-US"/>
              </w:rPr>
              <w:t>http</w:t>
            </w:r>
            <w:r w:rsidR="007916E1" w:rsidRPr="00471CA1">
              <w:t>://</w:t>
            </w:r>
            <w:r w:rsidR="007916E1">
              <w:t xml:space="preserve"> </w:t>
            </w:r>
            <w:proofErr w:type="spellStart"/>
            <w:r w:rsidR="007916E1">
              <w:rPr>
                <w:lang w:val="en-US"/>
              </w:rPr>
              <w:t>admlmo</w:t>
            </w:r>
            <w:proofErr w:type="spellEnd"/>
            <w:r w:rsidR="007916E1" w:rsidRPr="00471CA1">
              <w:t>@</w:t>
            </w:r>
            <w:r w:rsidR="007916E1">
              <w:rPr>
                <w:lang w:val="en-US"/>
              </w:rPr>
              <w:t>mail</w:t>
            </w:r>
            <w:r w:rsidR="007916E1" w:rsidRPr="00471CA1">
              <w:t>.</w:t>
            </w:r>
            <w:proofErr w:type="spellStart"/>
            <w:r w:rsidR="007916E1" w:rsidRPr="00471CA1">
              <w:rPr>
                <w:lang w:val="en-US"/>
              </w:rPr>
              <w:t>ru</w:t>
            </w:r>
            <w:proofErr w:type="spellEnd"/>
            <w:r w:rsidR="007916E1" w:rsidRPr="00471CA1">
              <w:t>/;</w:t>
            </w:r>
          </w:p>
          <w:p w:rsidR="000D4043" w:rsidRPr="00576524" w:rsidRDefault="000D4043" w:rsidP="00E1768D">
            <w:pPr>
              <w:jc w:val="both"/>
            </w:pPr>
            <w:r w:rsidRPr="00576524">
              <w:t xml:space="preserve"> Контактное </w:t>
            </w:r>
            <w:r w:rsidR="007916E1">
              <w:t xml:space="preserve">лицо: </w:t>
            </w:r>
            <w:proofErr w:type="spellStart"/>
            <w:r w:rsidR="007916E1">
              <w:t>Россова</w:t>
            </w:r>
            <w:proofErr w:type="spellEnd"/>
            <w:r w:rsidR="007916E1">
              <w:t xml:space="preserve"> В.В.</w:t>
            </w:r>
            <w:r w:rsidRPr="00576524">
              <w:t xml:space="preserve">  – ведущий специалист Лоховского муниципального образования.</w:t>
            </w: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jc w:val="both"/>
              <w:rPr>
                <w:b/>
              </w:rPr>
            </w:pPr>
            <w:r w:rsidRPr="00D040ED">
              <w:rPr>
                <w:b/>
                <w:bCs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аукциона, ц</w:t>
            </w:r>
            <w:r w:rsidRPr="00D040ED">
              <w:rPr>
                <w:b/>
              </w:rPr>
              <w:t>елевое назначение муниципального имущества</w:t>
            </w:r>
          </w:p>
          <w:p w:rsidR="000D4043" w:rsidRPr="00D040ED" w:rsidRDefault="000D4043" w:rsidP="00E1768D">
            <w:pPr>
              <w:rPr>
                <w:b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9" w:rsidRPr="00D25030" w:rsidRDefault="00931179" w:rsidP="00931179">
            <w:pPr>
              <w:ind w:firstLine="708"/>
              <w:jc w:val="both"/>
            </w:pPr>
            <w:r w:rsidRPr="00D25030">
              <w:rPr>
                <w:b/>
              </w:rPr>
              <w:t>лот № 1</w:t>
            </w:r>
            <w:r w:rsidRPr="00D25030">
              <w:t xml:space="preserve"> -  автомобиль Газ 3309 ( модель 473899) автоцистерна, 2006 года изготовления, модель двигателя</w:t>
            </w:r>
            <w:proofErr w:type="gramStart"/>
            <w:r w:rsidRPr="00D25030">
              <w:t xml:space="preserve"> Д</w:t>
            </w:r>
            <w:proofErr w:type="gramEnd"/>
            <w:r w:rsidRPr="00D25030">
              <w:t xml:space="preserve"> 245.7Е мощность двигателя 86,2</w:t>
            </w:r>
            <w:r>
              <w:t xml:space="preserve"> кВт, тип двигателя – дизельный. Целевое назначение - подвоз воды населению.</w:t>
            </w:r>
          </w:p>
          <w:p w:rsidR="00931179" w:rsidRPr="00D25030" w:rsidRDefault="00931179" w:rsidP="00931179">
            <w:pPr>
              <w:ind w:firstLine="708"/>
              <w:jc w:val="both"/>
            </w:pPr>
            <w:r w:rsidRPr="00D25030">
              <w:rPr>
                <w:b/>
              </w:rPr>
              <w:t>лот № 2</w:t>
            </w:r>
            <w:r w:rsidRPr="00D25030">
              <w:t xml:space="preserve"> -  Здание  Водонапорной  башни,  описание:  </w:t>
            </w:r>
            <w:proofErr w:type="gramStart"/>
            <w:r w:rsidRPr="00D25030">
              <w:t>сооружение</w:t>
            </w:r>
            <w:proofErr w:type="gramEnd"/>
            <w:r w:rsidRPr="00D25030">
              <w:t xml:space="preserve"> состоящее из бревенчатого здания, общей  площадью 20,2 кв.м., трубопроводов, металлического бака емкостью 10 м</w:t>
            </w:r>
            <w:r>
              <w:t>3., крыша асбестоцементная, полы</w:t>
            </w:r>
            <w:r w:rsidRPr="00D25030">
              <w:t xml:space="preserve"> дощатые, электроосвещение имеется, год постройки – 1991, процент износа 34 %.</w:t>
            </w:r>
            <w:r>
              <w:t xml:space="preserve"> Целевое назначение - </w:t>
            </w:r>
            <w:r>
              <w:rPr>
                <w:rStyle w:val="a5"/>
                <w:b w:val="0"/>
                <w:color w:val="000000"/>
              </w:rPr>
              <w:t>обеспечение населения и прочих потребителей водоснабжением</w:t>
            </w:r>
          </w:p>
          <w:p w:rsidR="00931179" w:rsidRPr="00D25030" w:rsidRDefault="00931179" w:rsidP="00931179">
            <w:pPr>
              <w:ind w:firstLine="708"/>
              <w:jc w:val="both"/>
            </w:pPr>
            <w:r w:rsidRPr="00D25030">
              <w:t xml:space="preserve"> Адрес объекта: Иркутская область, Черемховский  район, с. </w:t>
            </w:r>
            <w:proofErr w:type="spellStart"/>
            <w:r w:rsidRPr="00D25030">
              <w:t>Лохово</w:t>
            </w:r>
            <w:proofErr w:type="spellEnd"/>
            <w:r w:rsidRPr="00D25030">
              <w:t>, ул.40 лет Победы, строение 2а;</w:t>
            </w:r>
          </w:p>
          <w:p w:rsidR="00931179" w:rsidRPr="00D25030" w:rsidRDefault="00931179" w:rsidP="00931179">
            <w:pPr>
              <w:ind w:firstLine="708"/>
              <w:jc w:val="both"/>
            </w:pPr>
            <w:r w:rsidRPr="00D25030">
              <w:rPr>
                <w:b/>
              </w:rPr>
              <w:t>лот № 3</w:t>
            </w:r>
            <w:r w:rsidRPr="00D25030">
              <w:t xml:space="preserve"> -  Здание  Водонапорной  башни,  описание:  нежилое, 1-этажное брусчатое здание, фундамент деревянные стулья, полы бетонные, двери деревянные, электроосвещение имеется, металлический бак 10 м3,процент износа 53% общая площадь 21,6</w:t>
            </w:r>
            <w:r>
              <w:t xml:space="preserve"> кв. м,</w:t>
            </w:r>
            <w:r w:rsidRPr="0052393B">
              <w:t xml:space="preserve"> </w:t>
            </w:r>
            <w:r>
              <w:t xml:space="preserve">год ввода в эксплуатацию – 1974. Целевое назначение - </w:t>
            </w:r>
            <w:r>
              <w:rPr>
                <w:rStyle w:val="a5"/>
                <w:b w:val="0"/>
                <w:color w:val="000000"/>
              </w:rPr>
              <w:t>обеспечение населения и прочих потребителей водоснабжением.</w:t>
            </w:r>
            <w:r>
              <w:t xml:space="preserve"> </w:t>
            </w:r>
          </w:p>
          <w:p w:rsidR="00931179" w:rsidRPr="00D25030" w:rsidRDefault="00931179" w:rsidP="00931179">
            <w:pPr>
              <w:ind w:firstLine="708"/>
              <w:jc w:val="both"/>
            </w:pPr>
            <w:r w:rsidRPr="00D25030">
              <w:t xml:space="preserve">Адрес объекта: </w:t>
            </w:r>
            <w:proofErr w:type="gramStart"/>
            <w:r w:rsidRPr="00D25030">
              <w:t xml:space="preserve">Иркутская область, Черемховский  район, с. </w:t>
            </w:r>
            <w:proofErr w:type="spellStart"/>
            <w:r w:rsidRPr="00D25030">
              <w:t>Лохово</w:t>
            </w:r>
            <w:proofErr w:type="spellEnd"/>
            <w:r w:rsidRPr="00D25030">
              <w:t>, ул.1 Коммуны, строение 35;</w:t>
            </w:r>
            <w:proofErr w:type="gramEnd"/>
          </w:p>
          <w:p w:rsidR="00931179" w:rsidRPr="00D25030" w:rsidRDefault="00931179" w:rsidP="00931179">
            <w:pPr>
              <w:jc w:val="both"/>
            </w:pPr>
            <w:r w:rsidRPr="00D25030">
              <w:rPr>
                <w:b/>
              </w:rPr>
              <w:t>лот № 4</w:t>
            </w:r>
            <w:r w:rsidRPr="00D25030">
              <w:t xml:space="preserve"> -  Здание Водонапорной  башни,  описание: деревянное рубленное 1-этажное, общая площадь 23,2кв.м.  стены деревянные рубленые, перекрытия деревянные, крыша толевая, полы дощатые,  проемы дощатые, электроосвещение имеется, процент износа 47 %, высота 3 м, объем 76 куб.м., год постройки 1985</w:t>
            </w:r>
            <w:r>
              <w:t xml:space="preserve"> </w:t>
            </w:r>
            <w:r w:rsidRPr="00D25030">
              <w:t>г.</w:t>
            </w:r>
            <w:r>
              <w:t xml:space="preserve"> Целевое назначение - </w:t>
            </w:r>
            <w:r>
              <w:rPr>
                <w:rStyle w:val="a5"/>
                <w:b w:val="0"/>
                <w:color w:val="000000"/>
              </w:rPr>
              <w:t>обеспечение населения и прочих потребителей водоснабжением.</w:t>
            </w:r>
          </w:p>
          <w:p w:rsidR="00931179" w:rsidRPr="00D25030" w:rsidRDefault="00931179" w:rsidP="00931179">
            <w:pPr>
              <w:jc w:val="both"/>
            </w:pPr>
            <w:r w:rsidRPr="00D25030">
              <w:t xml:space="preserve">   Адрес объекта: Иркутская область, Черемховский  район, д. </w:t>
            </w:r>
            <w:proofErr w:type="spellStart"/>
            <w:r w:rsidRPr="00D25030">
              <w:t>Жмурова</w:t>
            </w:r>
            <w:proofErr w:type="spellEnd"/>
            <w:r w:rsidRPr="00D25030">
              <w:t>, ул. Солнечная,</w:t>
            </w:r>
            <w:r>
              <w:t xml:space="preserve"> </w:t>
            </w:r>
            <w:r w:rsidRPr="00D25030">
              <w:t xml:space="preserve">9.   </w:t>
            </w:r>
          </w:p>
          <w:p w:rsidR="00931179" w:rsidRPr="00471CA1" w:rsidRDefault="00931179" w:rsidP="00931179">
            <w:pPr>
              <w:rPr>
                <w:b/>
                <w:spacing w:val="-4"/>
              </w:rPr>
            </w:pPr>
          </w:p>
          <w:p w:rsidR="000D4043" w:rsidRPr="002F367C" w:rsidRDefault="000D4043" w:rsidP="00931179">
            <w:pPr>
              <w:jc w:val="both"/>
              <w:rPr>
                <w:b/>
                <w:vertAlign w:val="superscript"/>
              </w:rPr>
            </w:pP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rPr>
                <w:b/>
              </w:rPr>
            </w:pPr>
            <w:r w:rsidRPr="00D040ED">
              <w:rPr>
                <w:b/>
              </w:rPr>
              <w:lastRenderedPageBreak/>
              <w:t>Начальная (минимальная) цена договора без учета НДС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9" w:rsidRPr="00496168" w:rsidRDefault="007916E1" w:rsidP="009E087F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D4043" w:rsidRPr="00576524">
              <w:rPr>
                <w:szCs w:val="24"/>
              </w:rPr>
              <w:t xml:space="preserve"> </w:t>
            </w:r>
            <w:r w:rsidR="009E087F" w:rsidRPr="009E087F">
              <w:rPr>
                <w:b/>
                <w:szCs w:val="24"/>
              </w:rPr>
              <w:t>Лот №1</w:t>
            </w:r>
            <w:r w:rsidR="009E087F">
              <w:rPr>
                <w:szCs w:val="24"/>
              </w:rPr>
              <w:t xml:space="preserve"> </w:t>
            </w:r>
            <w:r w:rsidRPr="007916E1">
              <w:rPr>
                <w:szCs w:val="24"/>
              </w:rPr>
              <w:t xml:space="preserve">Начальная (минимальная) цена договора определена в размере начального (минимального) размера арендной платы в месяц в соответствии с отчетом </w:t>
            </w:r>
            <w:r w:rsidR="009E087F" w:rsidRPr="009E087F">
              <w:rPr>
                <w:szCs w:val="24"/>
              </w:rPr>
              <w:t>об оценке № 181012/СА от 18.10</w:t>
            </w:r>
            <w:r w:rsidRPr="009E087F">
              <w:rPr>
                <w:szCs w:val="24"/>
              </w:rPr>
              <w:t>.2012 г. и составляет</w:t>
            </w:r>
            <w:r w:rsidR="00E05840">
              <w:rPr>
                <w:szCs w:val="24"/>
              </w:rPr>
              <w:t xml:space="preserve"> - </w:t>
            </w:r>
            <w:r w:rsidR="00931179">
              <w:rPr>
                <w:szCs w:val="24"/>
              </w:rPr>
              <w:t xml:space="preserve">3618(Три тысячи шестьсот восемнадцать) руб. 66 коп. </w:t>
            </w:r>
          </w:p>
          <w:p w:rsidR="00931179" w:rsidRDefault="00931179" w:rsidP="00931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FF6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>
              <w:t xml:space="preserve"> </w:t>
            </w:r>
            <w:r w:rsidR="009E087F">
              <w:t xml:space="preserve"> н</w:t>
            </w:r>
            <w:r w:rsidR="009E087F" w:rsidRPr="007916E1">
              <w:t xml:space="preserve">ачальная (минимальная) цена договора определена в размере начального (минимального) размера арендной платы в месяц в соответствии с отчетом </w:t>
            </w:r>
            <w:r w:rsidR="009E087F" w:rsidRPr="009E087F">
              <w:t>об оценке № 191012/СА от 19.10.2012 г. и составляет</w:t>
            </w:r>
            <w:r w:rsidR="009E087F" w:rsidRPr="007916E1">
              <w:t>:</w:t>
            </w:r>
            <w:r>
              <w:t>–743(Семьсот сорок три) руб. 95 коп.</w:t>
            </w:r>
          </w:p>
          <w:p w:rsidR="00931179" w:rsidRDefault="00931179" w:rsidP="0093117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5FF6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  <w:r>
              <w:t xml:space="preserve"> </w:t>
            </w:r>
            <w:r w:rsidR="009E087F">
              <w:t xml:space="preserve"> н</w:t>
            </w:r>
            <w:r w:rsidR="009E087F" w:rsidRPr="007916E1">
              <w:t xml:space="preserve">ачальная (минимальная) цена договора определена в размере начального (минимального) размера арендной платы в месяц в соответствии с отчетом </w:t>
            </w:r>
            <w:r w:rsidR="009E087F" w:rsidRPr="009E087F">
              <w:t>об оценке № 181012/СА от 18.10</w:t>
            </w:r>
            <w:r w:rsidR="00E05840">
              <w:t xml:space="preserve">.2012 г. и составляет </w:t>
            </w:r>
            <w:r w:rsidRPr="009E087F">
              <w:t>–</w:t>
            </w:r>
            <w:r>
              <w:t>1284(одна тысяча двести восемьдесят четыре) руб. 37 коп.</w:t>
            </w:r>
          </w:p>
          <w:p w:rsidR="00931179" w:rsidRDefault="00931179" w:rsidP="009311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945FF6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  <w:r>
              <w:t xml:space="preserve"> –</w:t>
            </w:r>
            <w:r w:rsidR="009E087F">
              <w:t xml:space="preserve"> н</w:t>
            </w:r>
            <w:r w:rsidR="009E087F" w:rsidRPr="007916E1">
              <w:t xml:space="preserve">ачальная (минимальная) цена договора определена в размере начального (минимального) размера арендной платы в месяц в соответствии с отчетом </w:t>
            </w:r>
            <w:r w:rsidR="009E087F" w:rsidRPr="009E087F">
              <w:t>об оценке № 181012/СА от 18.10.2012 г. и составляет</w:t>
            </w:r>
            <w:r w:rsidR="00E05840">
              <w:t xml:space="preserve"> - </w:t>
            </w:r>
            <w:r>
              <w:t xml:space="preserve"> 1067(одна тысяча шестьдесят семь) руб. 81 коп.</w:t>
            </w:r>
          </w:p>
          <w:p w:rsidR="000D4043" w:rsidRPr="00576524" w:rsidRDefault="000D4043" w:rsidP="00931179">
            <w:pPr>
              <w:pStyle w:val="a3"/>
              <w:jc w:val="both"/>
              <w:rPr>
                <w:szCs w:val="24"/>
              </w:rPr>
            </w:pP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rPr>
                <w:b/>
              </w:rPr>
            </w:pPr>
            <w:r w:rsidRPr="00D040ED">
              <w:rPr>
                <w:b/>
              </w:rPr>
              <w:t>Срок действия договоров аренды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576524" w:rsidRDefault="00931179" w:rsidP="00E1768D">
            <w:pPr>
              <w:ind w:right="72"/>
              <w:jc w:val="both"/>
            </w:pPr>
            <w:r>
              <w:t>11 месяцев</w:t>
            </w:r>
          </w:p>
          <w:p w:rsidR="000D4043" w:rsidRPr="00576524" w:rsidRDefault="000D4043" w:rsidP="00E1768D">
            <w:pPr>
              <w:ind w:right="72"/>
              <w:jc w:val="both"/>
            </w:pP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ind w:right="72"/>
              <w:rPr>
                <w:b/>
              </w:rPr>
            </w:pPr>
            <w:r w:rsidRPr="00D040ED">
              <w:rPr>
                <w:b/>
                <w:bCs/>
              </w:rPr>
              <w:t>С</w:t>
            </w:r>
            <w:r w:rsidRPr="00D040ED">
              <w:rPr>
                <w:b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576524" w:rsidRDefault="000D4043" w:rsidP="00E1768D">
            <w:pPr>
              <w:jc w:val="both"/>
            </w:pPr>
            <w:r w:rsidRPr="00576524">
              <w:t xml:space="preserve">      </w:t>
            </w:r>
            <w:proofErr w:type="gramStart"/>
            <w:r w:rsidRPr="00576524">
              <w:t>Со дня  размещения на официальном сайте Российской Федерации для размещения информации о проведении торгов в сети</w:t>
            </w:r>
            <w:proofErr w:type="gramEnd"/>
            <w:r w:rsidRPr="00576524">
              <w:t xml:space="preserve"> «Интернет» по адресу:  http://torgi.gov.ru/ извещения о проведении аукцио</w:t>
            </w:r>
            <w:r>
              <w:t xml:space="preserve">на и документации об аукционе. </w:t>
            </w:r>
            <w:r w:rsidRPr="00576524">
              <w:t xml:space="preserve">Организатор аукциона 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об аукционе. </w:t>
            </w:r>
          </w:p>
          <w:p w:rsidR="00931179" w:rsidRPr="00931179" w:rsidRDefault="000D4043" w:rsidP="00931179">
            <w:pPr>
              <w:jc w:val="both"/>
            </w:pPr>
            <w:r w:rsidRPr="00576524">
              <w:t xml:space="preserve">      </w:t>
            </w:r>
            <w:r w:rsidR="00931179" w:rsidRPr="003F66AD">
              <w:t xml:space="preserve">Документацию об аукционе можно получить в </w:t>
            </w:r>
            <w:r w:rsidR="00931179">
              <w:t xml:space="preserve">администрации Лоховского </w:t>
            </w:r>
            <w:r w:rsidR="00931179" w:rsidRPr="003F66AD">
              <w:t xml:space="preserve">муниципального образования по </w:t>
            </w:r>
            <w:r w:rsidR="00931179">
              <w:t xml:space="preserve">адресу: Иркутская обл., Черемховский район с. </w:t>
            </w:r>
            <w:proofErr w:type="spellStart"/>
            <w:r w:rsidR="00931179">
              <w:t>Лохово</w:t>
            </w:r>
            <w:proofErr w:type="spellEnd"/>
            <w:r w:rsidR="00931179">
              <w:t xml:space="preserve"> ул. Советская д.37</w:t>
            </w:r>
            <w:r w:rsidR="00931179" w:rsidRPr="003F66AD">
              <w:t xml:space="preserve"> ежедневно в рабочие дни с </w:t>
            </w:r>
            <w:r w:rsidR="00931179">
              <w:t>9.00</w:t>
            </w:r>
            <w:r w:rsidR="00931179" w:rsidRPr="003F66AD">
              <w:t xml:space="preserve"> час. до </w:t>
            </w:r>
            <w:r w:rsidR="00931179">
              <w:t>18.00</w:t>
            </w:r>
            <w:r w:rsidR="00931179" w:rsidRPr="003F66AD">
              <w:t xml:space="preserve"> час., обед с 1</w:t>
            </w:r>
            <w:r w:rsidR="00931179">
              <w:t>3.0</w:t>
            </w:r>
            <w:r w:rsidR="00931179" w:rsidRPr="003F66AD">
              <w:t>0 час</w:t>
            </w:r>
            <w:proofErr w:type="gramStart"/>
            <w:r w:rsidR="00931179" w:rsidRPr="003F66AD">
              <w:t>.</w:t>
            </w:r>
            <w:proofErr w:type="gramEnd"/>
            <w:r w:rsidR="00931179" w:rsidRPr="003F66AD">
              <w:t xml:space="preserve"> </w:t>
            </w:r>
            <w:proofErr w:type="gramStart"/>
            <w:r w:rsidR="00931179" w:rsidRPr="003F66AD">
              <w:t>д</w:t>
            </w:r>
            <w:proofErr w:type="gramEnd"/>
            <w:r w:rsidR="00931179" w:rsidRPr="003F66AD">
              <w:t>о 1</w:t>
            </w:r>
            <w:r w:rsidR="00931179">
              <w:t>4</w:t>
            </w:r>
            <w:r w:rsidR="00931179" w:rsidRPr="003F66AD">
              <w:t>.</w:t>
            </w:r>
            <w:r w:rsidR="00931179">
              <w:t>0</w:t>
            </w:r>
            <w:r w:rsidR="00931179" w:rsidRPr="003F66AD">
              <w:t xml:space="preserve">0 час. </w:t>
            </w:r>
            <w:r w:rsidR="00931179" w:rsidRPr="00945FF6">
              <w:rPr>
                <w:b/>
              </w:rPr>
              <w:t xml:space="preserve">с </w:t>
            </w:r>
            <w:r w:rsidR="00931179">
              <w:rPr>
                <w:b/>
              </w:rPr>
              <w:t>02.11</w:t>
            </w:r>
            <w:r w:rsidR="00931179" w:rsidRPr="00945FF6">
              <w:rPr>
                <w:b/>
              </w:rPr>
              <w:t>.2012 г. до 1</w:t>
            </w:r>
            <w:r w:rsidR="00931179">
              <w:rPr>
                <w:b/>
              </w:rPr>
              <w:t>0</w:t>
            </w:r>
            <w:r w:rsidR="00931179" w:rsidRPr="00945FF6">
              <w:rPr>
                <w:b/>
              </w:rPr>
              <w:t xml:space="preserve">.00 час. </w:t>
            </w:r>
            <w:r w:rsidR="00931179">
              <w:rPr>
                <w:b/>
              </w:rPr>
              <w:t>23.11</w:t>
            </w:r>
            <w:r w:rsidR="00931179" w:rsidRPr="00945FF6">
              <w:rPr>
                <w:b/>
              </w:rPr>
              <w:t>.2012</w:t>
            </w:r>
            <w:r w:rsidR="00931179">
              <w:t xml:space="preserve"> г.</w:t>
            </w:r>
            <w:r w:rsidR="00931179" w:rsidRPr="003F66AD">
              <w:t xml:space="preserve"> Плата за предоставление аукци</w:t>
            </w:r>
            <w:r w:rsidR="00931179">
              <w:t>онной документации не взимается.</w:t>
            </w:r>
          </w:p>
          <w:p w:rsidR="000D4043" w:rsidRPr="00576524" w:rsidRDefault="000D4043" w:rsidP="00E1768D">
            <w:pPr>
              <w:jc w:val="both"/>
            </w:pPr>
          </w:p>
          <w:p w:rsidR="000D4043" w:rsidRPr="00576524" w:rsidRDefault="000D4043" w:rsidP="00E1768D">
            <w:pPr>
              <w:jc w:val="both"/>
            </w:pPr>
            <w:r w:rsidRPr="00576524">
              <w:rPr>
                <w:b/>
              </w:rPr>
              <w:t>Аукционная документация размещена в свободном доступе в сети «Интернет» по адресам</w:t>
            </w:r>
            <w:r w:rsidRPr="00576524">
              <w:t xml:space="preserve">: </w:t>
            </w:r>
            <w:r w:rsidRPr="00576524">
              <w:rPr>
                <w:lang w:val="en-US"/>
              </w:rPr>
              <w:t>http</w:t>
            </w:r>
            <w:r w:rsidRPr="00576524">
              <w:t>://</w:t>
            </w:r>
            <w:proofErr w:type="spellStart"/>
            <w:r w:rsidRPr="00576524">
              <w:rPr>
                <w:lang w:val="en-US"/>
              </w:rPr>
              <w:t>torgi</w:t>
            </w:r>
            <w:proofErr w:type="spellEnd"/>
            <w:r w:rsidRPr="00576524">
              <w:t>.</w:t>
            </w:r>
            <w:proofErr w:type="spellStart"/>
            <w:r w:rsidRPr="00576524">
              <w:rPr>
                <w:lang w:val="en-US"/>
              </w:rPr>
              <w:t>gov</w:t>
            </w:r>
            <w:proofErr w:type="spellEnd"/>
            <w:r w:rsidRPr="00576524">
              <w:t>.</w:t>
            </w:r>
            <w:proofErr w:type="spellStart"/>
            <w:r w:rsidRPr="00576524">
              <w:rPr>
                <w:lang w:val="en-US"/>
              </w:rPr>
              <w:t>ru</w:t>
            </w:r>
            <w:proofErr w:type="spellEnd"/>
            <w:r>
              <w:t>.</w:t>
            </w:r>
            <w:r w:rsidRPr="00576524">
              <w:t xml:space="preserve">     </w:t>
            </w:r>
          </w:p>
          <w:p w:rsidR="000D4043" w:rsidRPr="00576524" w:rsidRDefault="000D4043" w:rsidP="00E1768D">
            <w:pPr>
              <w:ind w:firstLine="284"/>
              <w:jc w:val="both"/>
              <w:rPr>
                <w:rFonts w:eastAsia="Arial Unicode MS"/>
              </w:rPr>
            </w:pP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442401" w:rsidRDefault="000D4043" w:rsidP="00E1768D">
            <w:pPr>
              <w:ind w:right="72"/>
            </w:pPr>
            <w:r w:rsidRPr="00D040ED">
              <w:rPr>
                <w:b/>
                <w:bCs/>
              </w:rPr>
              <w:t>Требование о внесении задатка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576524" w:rsidRDefault="000D4043" w:rsidP="00E1768D">
            <w:pPr>
              <w:jc w:val="both"/>
            </w:pPr>
            <w:r w:rsidRPr="00576524">
              <w:t>не установлено</w:t>
            </w: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ind w:right="72"/>
              <w:rPr>
                <w:b/>
              </w:rPr>
            </w:pPr>
            <w:r w:rsidRPr="00D040ED">
              <w:rPr>
                <w:b/>
                <w:bCs/>
              </w:rPr>
              <w:lastRenderedPageBreak/>
              <w:t>Срок, в течение которого организатор аукциона вправе изменить условия аукциона или отказаться от проведения аукциона</w:t>
            </w:r>
            <w:r w:rsidRPr="00D040ED">
              <w:rPr>
                <w:b/>
              </w:rPr>
              <w:t xml:space="preserve">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79" w:rsidRPr="00576524" w:rsidRDefault="000D4043" w:rsidP="00931179">
            <w:bookmarkStart w:id="0" w:name="sub_10106"/>
            <w:r w:rsidRPr="00576524">
              <w:t xml:space="preserve">     </w:t>
            </w:r>
            <w:bookmarkEnd w:id="0"/>
          </w:p>
          <w:p w:rsidR="00931179" w:rsidRPr="003F66AD" w:rsidRDefault="00931179" w:rsidP="00931179">
            <w:pPr>
              <w:jc w:val="both"/>
            </w:pPr>
            <w:r w:rsidRPr="003F66AD"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3F66AD">
              <w:t>позднее</w:t>
            </w:r>
            <w:proofErr w:type="gramEnd"/>
            <w:r w:rsidRPr="003F66AD">
              <w:t xml:space="preserve"> чем за пять дней до даты окончания подачи заявок на участие в </w:t>
            </w:r>
            <w:r>
              <w:t>аукционе – до 19.11.2012</w:t>
            </w:r>
            <w:r w:rsidRPr="003F66AD">
              <w:t xml:space="preserve"> г. В течение одного дня с даты принятия указанного решения такие изменения размещаются организатором аукциона на официальном сайте торгов. </w:t>
            </w:r>
          </w:p>
          <w:p w:rsidR="00931179" w:rsidRPr="003F66AD" w:rsidRDefault="00931179" w:rsidP="00931179">
            <w:pPr>
              <w:autoSpaceDE w:val="0"/>
              <w:autoSpaceDN w:val="0"/>
              <w:adjustRightInd w:val="0"/>
              <w:ind w:firstLine="360"/>
              <w:jc w:val="both"/>
            </w:pPr>
            <w:r w:rsidRPr="003F66AD">
              <w:t>Организатор аукциона вправе отказаться от проведе</w:t>
            </w:r>
            <w:r>
              <w:t xml:space="preserve">ния аукциона не </w:t>
            </w:r>
            <w:proofErr w:type="gramStart"/>
            <w:r>
              <w:t>позднее</w:t>
            </w:r>
            <w:proofErr w:type="gramEnd"/>
            <w:r>
              <w:t xml:space="preserve"> чем за пять</w:t>
            </w:r>
            <w:r w:rsidRPr="003F66AD">
              <w:t xml:space="preserve"> дн</w:t>
            </w:r>
            <w:r>
              <w:t>ей</w:t>
            </w:r>
            <w:r w:rsidRPr="003F66AD">
              <w:t xml:space="preserve"> до даты окончания срока подачи заявок на участие в аукционе – до </w:t>
            </w:r>
            <w:r>
              <w:t>19.11.2012</w:t>
            </w:r>
            <w:r w:rsidRPr="003F66AD">
              <w:t xml:space="preserve"> г.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3F66AD">
              <w:t>с даты принятия</w:t>
            </w:r>
            <w:proofErr w:type="gramEnd"/>
            <w:r w:rsidRPr="003F66AD">
              <w:t xml:space="preserve"> указанного решения организатор аукциона направляет соответствующие уведомления всем заявителям.</w:t>
            </w:r>
          </w:p>
          <w:p w:rsidR="00931179" w:rsidRPr="003F66AD" w:rsidRDefault="00931179" w:rsidP="00931179">
            <w:pPr>
              <w:autoSpaceDE w:val="0"/>
              <w:autoSpaceDN w:val="0"/>
              <w:adjustRightInd w:val="0"/>
              <w:ind w:firstLine="360"/>
              <w:jc w:val="both"/>
            </w:pPr>
            <w:r w:rsidRPr="003F66AD">
              <w:tab/>
            </w:r>
          </w:p>
          <w:p w:rsidR="000D4043" w:rsidRPr="00576524" w:rsidRDefault="000D4043" w:rsidP="00E1768D"/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autoSpaceDE w:val="0"/>
              <w:autoSpaceDN w:val="0"/>
              <w:adjustRightInd w:val="0"/>
              <w:rPr>
                <w:b/>
              </w:rPr>
            </w:pPr>
            <w:r w:rsidRPr="00D040ED">
              <w:rPr>
                <w:b/>
                <w:bCs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576524" w:rsidRDefault="000D4043" w:rsidP="00E1768D">
            <w:pPr>
              <w:autoSpaceDE w:val="0"/>
              <w:autoSpaceDN w:val="0"/>
              <w:adjustRightInd w:val="0"/>
              <w:jc w:val="both"/>
            </w:pPr>
            <w:r w:rsidRPr="00576524">
              <w:t xml:space="preserve">Место </w:t>
            </w:r>
            <w:r w:rsidRPr="00576524">
              <w:rPr>
                <w:bCs/>
              </w:rPr>
              <w:t xml:space="preserve">начала </w:t>
            </w:r>
            <w:r w:rsidRPr="00576524">
              <w:t xml:space="preserve">рассмотрения заявок на участие в аукционе – Иркутская обл., </w:t>
            </w:r>
            <w:proofErr w:type="spellStart"/>
            <w:r w:rsidRPr="00576524">
              <w:t>с</w:t>
            </w:r>
            <w:proofErr w:type="gramStart"/>
            <w:r w:rsidRPr="00576524">
              <w:t>.Л</w:t>
            </w:r>
            <w:proofErr w:type="gramEnd"/>
            <w:r w:rsidRPr="00576524">
              <w:t>охово</w:t>
            </w:r>
            <w:proofErr w:type="spellEnd"/>
            <w:r w:rsidRPr="00576524">
              <w:t xml:space="preserve"> ул.Советская д.37 </w:t>
            </w:r>
          </w:p>
          <w:p w:rsidR="000D4043" w:rsidRPr="00576524" w:rsidRDefault="000D4043" w:rsidP="00E1768D">
            <w:pPr>
              <w:autoSpaceDE w:val="0"/>
              <w:autoSpaceDN w:val="0"/>
              <w:adjustRightInd w:val="0"/>
              <w:jc w:val="both"/>
            </w:pPr>
            <w:r w:rsidRPr="00576524">
              <w:t>Дата рассмотрения заявок на участие в аукционе</w:t>
            </w:r>
            <w:r w:rsidRPr="00576524">
              <w:rPr>
                <w:b/>
              </w:rPr>
              <w:t>:</w:t>
            </w:r>
            <w:r w:rsidR="00931179">
              <w:rPr>
                <w:b/>
              </w:rPr>
              <w:t xml:space="preserve"> 23 ноября </w:t>
            </w:r>
            <w:r w:rsidRPr="00576524">
              <w:rPr>
                <w:b/>
              </w:rPr>
              <w:t xml:space="preserve"> 201</w:t>
            </w:r>
            <w:r w:rsidR="004553E1">
              <w:rPr>
                <w:b/>
              </w:rPr>
              <w:t>2</w:t>
            </w:r>
            <w:r w:rsidRPr="00576524">
              <w:rPr>
                <w:rFonts w:eastAsia="Arial Unicode MS"/>
                <w:b/>
                <w:i/>
              </w:rPr>
              <w:t xml:space="preserve">  г.</w:t>
            </w:r>
          </w:p>
          <w:p w:rsidR="000D4043" w:rsidRPr="00576524" w:rsidRDefault="000D4043" w:rsidP="00E1768D">
            <w:pPr>
              <w:pStyle w:val="a3"/>
              <w:ind w:right="72"/>
              <w:jc w:val="both"/>
              <w:rPr>
                <w:b/>
                <w:i/>
                <w:szCs w:val="24"/>
              </w:rPr>
            </w:pPr>
            <w:r w:rsidRPr="00576524">
              <w:rPr>
                <w:szCs w:val="24"/>
              </w:rPr>
              <w:t xml:space="preserve">Время </w:t>
            </w:r>
            <w:r w:rsidRPr="00576524">
              <w:rPr>
                <w:bCs/>
                <w:szCs w:val="24"/>
              </w:rPr>
              <w:t>начала</w:t>
            </w:r>
            <w:r w:rsidRPr="00576524">
              <w:rPr>
                <w:b/>
                <w:bCs/>
                <w:szCs w:val="24"/>
              </w:rPr>
              <w:t xml:space="preserve"> </w:t>
            </w:r>
            <w:r w:rsidRPr="00576524">
              <w:rPr>
                <w:szCs w:val="24"/>
              </w:rPr>
              <w:t>рассмотрения заявок на участие в аукционе:</w:t>
            </w:r>
            <w:r w:rsidR="00931179">
              <w:rPr>
                <w:b/>
                <w:i/>
                <w:szCs w:val="24"/>
              </w:rPr>
              <w:t xml:space="preserve"> 10</w:t>
            </w:r>
            <w:r w:rsidRPr="00576524">
              <w:rPr>
                <w:b/>
                <w:i/>
                <w:szCs w:val="24"/>
              </w:rPr>
              <w:t>.00 час.</w:t>
            </w:r>
          </w:p>
          <w:p w:rsidR="000D4043" w:rsidRPr="00576524" w:rsidRDefault="00931179" w:rsidP="00E1768D">
            <w:pPr>
              <w:pStyle w:val="a3"/>
              <w:ind w:right="72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Заявки принимаются до 10</w:t>
            </w:r>
            <w:r w:rsidR="000D4043" w:rsidRPr="00576524">
              <w:rPr>
                <w:b/>
                <w:i/>
                <w:szCs w:val="24"/>
              </w:rPr>
              <w:t>.00 ча</w:t>
            </w:r>
            <w:r w:rsidR="004553E1">
              <w:rPr>
                <w:b/>
                <w:i/>
                <w:szCs w:val="24"/>
              </w:rPr>
              <w:t xml:space="preserve">с. </w:t>
            </w:r>
            <w:r>
              <w:rPr>
                <w:b/>
              </w:rPr>
              <w:t>23 ноября</w:t>
            </w:r>
            <w:r w:rsidR="004553E1" w:rsidRPr="00576524">
              <w:rPr>
                <w:b/>
              </w:rPr>
              <w:t xml:space="preserve"> 201</w:t>
            </w:r>
            <w:r w:rsidR="004553E1">
              <w:rPr>
                <w:b/>
              </w:rPr>
              <w:t>2</w:t>
            </w:r>
            <w:r w:rsidR="004553E1" w:rsidRPr="00576524">
              <w:rPr>
                <w:rFonts w:eastAsia="Arial Unicode MS"/>
                <w:b/>
                <w:i/>
              </w:rPr>
              <w:t xml:space="preserve">  г.</w:t>
            </w:r>
            <w:r w:rsidR="000D4043" w:rsidRPr="00576524">
              <w:rPr>
                <w:b/>
                <w:i/>
                <w:szCs w:val="24"/>
              </w:rPr>
              <w:t xml:space="preserve"> </w:t>
            </w:r>
          </w:p>
          <w:p w:rsidR="000D4043" w:rsidRPr="00576524" w:rsidRDefault="000D4043" w:rsidP="00E1768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76524">
              <w:rPr>
                <w:bCs/>
                <w:u w:val="single"/>
              </w:rPr>
              <w:t>Условия аукциона, порядок и условия заключения договора с участником аукциона являются условиями публичной оферты,</w:t>
            </w:r>
            <w:r w:rsidRPr="00576524">
              <w:rPr>
                <w:bCs/>
              </w:rPr>
              <w:t xml:space="preserve"> </w:t>
            </w:r>
            <w:r w:rsidRPr="00576524">
              <w:rPr>
                <w:bCs/>
                <w:u w:val="single"/>
              </w:rPr>
              <w:t>а подача заявки на участие в аукционе является акцептом такой оферты.</w:t>
            </w:r>
          </w:p>
          <w:p w:rsidR="000D4043" w:rsidRPr="00576524" w:rsidRDefault="000D4043" w:rsidP="00E1768D">
            <w:pPr>
              <w:pStyle w:val="a3"/>
              <w:ind w:right="72" w:firstLine="257"/>
              <w:jc w:val="both"/>
              <w:rPr>
                <w:szCs w:val="24"/>
              </w:rPr>
            </w:pPr>
          </w:p>
        </w:tc>
      </w:tr>
      <w:tr w:rsidR="000D4043" w:rsidRPr="00D040ED" w:rsidTr="00E176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D040ED" w:rsidRDefault="000D4043" w:rsidP="00E1768D">
            <w:pPr>
              <w:autoSpaceDE w:val="0"/>
              <w:autoSpaceDN w:val="0"/>
              <w:adjustRightInd w:val="0"/>
              <w:rPr>
                <w:b/>
              </w:rPr>
            </w:pPr>
            <w:r w:rsidRPr="00D040ED">
              <w:rPr>
                <w:b/>
                <w:bCs/>
              </w:rPr>
              <w:t>Место, дата и время проведения аукциона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43" w:rsidRPr="00576524" w:rsidRDefault="000D4043" w:rsidP="00E1768D">
            <w:pPr>
              <w:autoSpaceDE w:val="0"/>
              <w:autoSpaceDN w:val="0"/>
              <w:adjustRightInd w:val="0"/>
              <w:jc w:val="both"/>
            </w:pPr>
            <w:r w:rsidRPr="00576524">
              <w:t xml:space="preserve">Место проведения аукциона – Иркутская обл., </w:t>
            </w:r>
            <w:proofErr w:type="spellStart"/>
            <w:r w:rsidRPr="00576524">
              <w:t>с</w:t>
            </w:r>
            <w:proofErr w:type="gramStart"/>
            <w:r w:rsidRPr="00576524">
              <w:t>.Л</w:t>
            </w:r>
            <w:proofErr w:type="gramEnd"/>
            <w:r w:rsidRPr="00576524">
              <w:t>охово</w:t>
            </w:r>
            <w:proofErr w:type="spellEnd"/>
            <w:r w:rsidRPr="00576524">
              <w:t xml:space="preserve"> ул.Советская д.37</w:t>
            </w:r>
          </w:p>
          <w:p w:rsidR="000D4043" w:rsidRPr="00576524" w:rsidRDefault="000D4043" w:rsidP="00E1768D">
            <w:pPr>
              <w:autoSpaceDE w:val="0"/>
              <w:autoSpaceDN w:val="0"/>
              <w:adjustRightInd w:val="0"/>
              <w:jc w:val="both"/>
            </w:pPr>
            <w:r w:rsidRPr="00576524">
              <w:t>Дата проведения аукциона:</w:t>
            </w:r>
            <w:r w:rsidR="00931179">
              <w:t xml:space="preserve"> 27 ноября</w:t>
            </w:r>
            <w:r w:rsidR="004553E1">
              <w:t xml:space="preserve"> 2012</w:t>
            </w:r>
            <w:r w:rsidRPr="00576524">
              <w:rPr>
                <w:rFonts w:eastAsia="Arial Unicode MS"/>
                <w:b/>
                <w:i/>
              </w:rPr>
              <w:t xml:space="preserve"> г.</w:t>
            </w:r>
          </w:p>
          <w:p w:rsidR="000D4043" w:rsidRPr="00576524" w:rsidRDefault="000D4043" w:rsidP="00E1768D">
            <w:pPr>
              <w:pStyle w:val="a3"/>
              <w:ind w:right="72"/>
              <w:jc w:val="both"/>
              <w:rPr>
                <w:szCs w:val="24"/>
              </w:rPr>
            </w:pPr>
            <w:r w:rsidRPr="00576524">
              <w:rPr>
                <w:szCs w:val="24"/>
              </w:rPr>
              <w:t>Время проведения аукциона:</w:t>
            </w:r>
            <w:r w:rsidR="00931179">
              <w:rPr>
                <w:b/>
                <w:i/>
                <w:szCs w:val="24"/>
              </w:rPr>
              <w:t xml:space="preserve"> 10</w:t>
            </w:r>
            <w:r w:rsidRPr="00576524">
              <w:rPr>
                <w:b/>
                <w:i/>
                <w:szCs w:val="24"/>
              </w:rPr>
              <w:t xml:space="preserve"> час.  00 мин.</w:t>
            </w:r>
          </w:p>
        </w:tc>
      </w:tr>
    </w:tbl>
    <w:p w:rsidR="000D4043" w:rsidRPr="00D040ED" w:rsidRDefault="000D4043" w:rsidP="000D4043">
      <w:pPr>
        <w:jc w:val="both"/>
      </w:pPr>
    </w:p>
    <w:p w:rsidR="000D4043" w:rsidRPr="00D040ED" w:rsidRDefault="000D4043" w:rsidP="000D4043">
      <w:pPr>
        <w:jc w:val="both"/>
      </w:pPr>
    </w:p>
    <w:p w:rsidR="000D4043" w:rsidRDefault="000D4043" w:rsidP="000D4043">
      <w:r>
        <w:t xml:space="preserve">Глава Лоховского  </w:t>
      </w:r>
    </w:p>
    <w:p w:rsidR="000D4043" w:rsidRDefault="000D4043" w:rsidP="000D4043">
      <w:pPr>
        <w:rPr>
          <w:sz w:val="20"/>
          <w:szCs w:val="20"/>
        </w:rPr>
      </w:pPr>
      <w:r>
        <w:t xml:space="preserve">муниципального образования                                                                              Е.В.Никитина </w:t>
      </w:r>
    </w:p>
    <w:p w:rsidR="000D4043" w:rsidRDefault="000D4043" w:rsidP="000D4043">
      <w:pPr>
        <w:ind w:left="6660" w:right="-237"/>
        <w:rPr>
          <w:sz w:val="20"/>
          <w:szCs w:val="20"/>
        </w:rPr>
      </w:pPr>
    </w:p>
    <w:p w:rsidR="000D4043" w:rsidRDefault="000D4043" w:rsidP="000D4043">
      <w:pPr>
        <w:ind w:left="6660" w:right="-237"/>
        <w:rPr>
          <w:sz w:val="20"/>
          <w:szCs w:val="20"/>
        </w:rPr>
      </w:pPr>
    </w:p>
    <w:p w:rsidR="000D4043" w:rsidRDefault="000D4043" w:rsidP="000D4043">
      <w:pPr>
        <w:ind w:left="6660" w:right="-237"/>
        <w:rPr>
          <w:sz w:val="20"/>
          <w:szCs w:val="20"/>
        </w:rPr>
      </w:pPr>
    </w:p>
    <w:p w:rsidR="000D4043" w:rsidRDefault="000D4043" w:rsidP="000D4043">
      <w:pPr>
        <w:ind w:left="6660" w:right="-237"/>
        <w:rPr>
          <w:sz w:val="20"/>
          <w:szCs w:val="20"/>
        </w:rPr>
      </w:pPr>
    </w:p>
    <w:p w:rsidR="000D4043" w:rsidRDefault="000D4043" w:rsidP="000D4043">
      <w:pPr>
        <w:ind w:left="6660" w:right="-237"/>
        <w:rPr>
          <w:sz w:val="20"/>
          <w:szCs w:val="20"/>
        </w:rPr>
      </w:pPr>
    </w:p>
    <w:p w:rsidR="00071C81" w:rsidRDefault="00071C81"/>
    <w:sectPr w:rsidR="00071C81" w:rsidSect="0007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43"/>
    <w:rsid w:val="0001289F"/>
    <w:rsid w:val="00071C81"/>
    <w:rsid w:val="000D4043"/>
    <w:rsid w:val="002C03FB"/>
    <w:rsid w:val="004553E1"/>
    <w:rsid w:val="007916E1"/>
    <w:rsid w:val="008E1CBD"/>
    <w:rsid w:val="00931179"/>
    <w:rsid w:val="009573EA"/>
    <w:rsid w:val="009E087F"/>
    <w:rsid w:val="00C85ED5"/>
    <w:rsid w:val="00E0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6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043"/>
    <w:rPr>
      <w:szCs w:val="20"/>
    </w:rPr>
  </w:style>
  <w:style w:type="character" w:customStyle="1" w:styleId="a4">
    <w:name w:val="Основной текст Знак"/>
    <w:basedOn w:val="a0"/>
    <w:link w:val="a3"/>
    <w:rsid w:val="000D40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6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Strong"/>
    <w:basedOn w:val="a0"/>
    <w:qFormat/>
    <w:rsid w:val="00931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2012-06-27T07:57:00Z</dcterms:created>
  <dcterms:modified xsi:type="dcterms:W3CDTF">2012-11-02T10:49:00Z</dcterms:modified>
</cp:coreProperties>
</file>